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523" w:rsidRPr="00922523" w:rsidRDefault="00922523" w:rsidP="00922523">
      <w:pPr>
        <w:spacing w:after="0" w:line="240" w:lineRule="auto"/>
        <w:jc w:val="center"/>
        <w:rPr>
          <w:b/>
        </w:rPr>
      </w:pPr>
      <w:r w:rsidRPr="00922523">
        <w:rPr>
          <w:b/>
        </w:rPr>
        <w:t xml:space="preserve">ДОГОВОР </w:t>
      </w:r>
    </w:p>
    <w:p w:rsidR="00922523" w:rsidRPr="00922523" w:rsidRDefault="00922523" w:rsidP="00922523">
      <w:pPr>
        <w:spacing w:after="0" w:line="240" w:lineRule="auto"/>
        <w:jc w:val="center"/>
        <w:rPr>
          <w:b/>
        </w:rPr>
      </w:pPr>
      <w:r w:rsidRPr="00922523">
        <w:rPr>
          <w:b/>
        </w:rPr>
        <w:t>О ДОВЕРИТЕЛЬНОМ УПРАВЛЕНИИ ФИНАНСОВЫМИ СРЕДСТВАМИ</w:t>
      </w:r>
    </w:p>
    <w:p w:rsidR="00922523" w:rsidRDefault="00922523" w:rsidP="00922523">
      <w:pPr>
        <w:spacing w:after="0" w:line="240" w:lineRule="auto"/>
      </w:pPr>
    </w:p>
    <w:p w:rsidR="00922523" w:rsidRDefault="00922523" w:rsidP="00922523">
      <w:pPr>
        <w:spacing w:after="0" w:line="240" w:lineRule="auto"/>
      </w:pPr>
      <w:r>
        <w:t>______________________________, именуемый в дальнейшем «</w:t>
      </w:r>
      <w:proofErr w:type="spellStart"/>
      <w:r>
        <w:t>Трейдер</w:t>
      </w:r>
      <w:proofErr w:type="spellEnd"/>
      <w:r>
        <w:t xml:space="preserve">» с одной стороны, и _______________________________, именуемый в дальнейшем «Инвестор», с другой стороны, именуемые в дальнейшем «Стороны», заключили настоящий Договор о нижеследующем: </w:t>
      </w:r>
    </w:p>
    <w:p w:rsidR="00922523" w:rsidRDefault="00922523" w:rsidP="00922523">
      <w:pPr>
        <w:spacing w:after="0" w:line="240" w:lineRule="auto"/>
      </w:pPr>
    </w:p>
    <w:p w:rsidR="00922523" w:rsidRPr="0099022D" w:rsidRDefault="00922523" w:rsidP="0099022D">
      <w:pPr>
        <w:pStyle w:val="a3"/>
        <w:numPr>
          <w:ilvl w:val="0"/>
          <w:numId w:val="1"/>
        </w:numPr>
        <w:spacing w:after="0" w:line="240" w:lineRule="auto"/>
        <w:jc w:val="center"/>
        <w:rPr>
          <w:b/>
        </w:rPr>
      </w:pPr>
      <w:r w:rsidRPr="0099022D">
        <w:rPr>
          <w:b/>
        </w:rPr>
        <w:t>ПРЕДМЕТ ДОГОВОРА</w:t>
      </w:r>
    </w:p>
    <w:p w:rsidR="0099022D" w:rsidRPr="0099022D" w:rsidRDefault="0099022D" w:rsidP="0099022D">
      <w:pPr>
        <w:pStyle w:val="a3"/>
        <w:spacing w:after="0" w:line="240" w:lineRule="auto"/>
        <w:rPr>
          <w:b/>
        </w:rPr>
      </w:pPr>
    </w:p>
    <w:p w:rsidR="00922523" w:rsidRDefault="00922523" w:rsidP="00922523">
      <w:pPr>
        <w:spacing w:after="0" w:line="240" w:lineRule="auto"/>
      </w:pPr>
      <w:r>
        <w:t xml:space="preserve">1.1. </w:t>
      </w:r>
      <w:proofErr w:type="spellStart"/>
      <w:r>
        <w:t>Трейдер</w:t>
      </w:r>
      <w:proofErr w:type="spellEnd"/>
      <w:r>
        <w:t xml:space="preserve"> обязуется принять в управление финансовые средства в сумме $ ________ (_____________ тысяч долларов США) на торговом счете Инвестора </w:t>
      </w:r>
      <w:proofErr w:type="gramStart"/>
      <w:r>
        <w:t>в</w:t>
      </w:r>
      <w:proofErr w:type="gramEnd"/>
      <w:r>
        <w:t xml:space="preserve"> _________________________ и управлять </w:t>
      </w:r>
      <w:proofErr w:type="gramStart"/>
      <w:r>
        <w:t>ими</w:t>
      </w:r>
      <w:proofErr w:type="gramEnd"/>
      <w:r>
        <w:t xml:space="preserve"> в течение срока договора. </w:t>
      </w:r>
    </w:p>
    <w:p w:rsidR="00922523" w:rsidRDefault="00922523" w:rsidP="00922523">
      <w:pPr>
        <w:spacing w:after="0" w:line="240" w:lineRule="auto"/>
      </w:pPr>
      <w:r>
        <w:t xml:space="preserve">1.2. Инвестор обязуется передать в управление </w:t>
      </w:r>
      <w:proofErr w:type="spellStart"/>
      <w:r>
        <w:t>Трейдеру</w:t>
      </w:r>
      <w:proofErr w:type="spellEnd"/>
      <w:r>
        <w:t xml:space="preserve"> счет, открытый </w:t>
      </w:r>
      <w:proofErr w:type="gramStart"/>
      <w:r>
        <w:t>в</w:t>
      </w:r>
      <w:proofErr w:type="gramEnd"/>
      <w:r>
        <w:t xml:space="preserve"> _________________________________ </w:t>
      </w:r>
      <w:proofErr w:type="gramStart"/>
      <w:r>
        <w:t>с</w:t>
      </w:r>
      <w:proofErr w:type="gramEnd"/>
      <w:r>
        <w:t xml:space="preserve"> размещенным на нем начальным депозитом в сумме $ ________ (_____________ тысяч долларов США), принять оказанные услуги и оплатить их согласно п.п. 3.1-3.6 настоящего договора. </w:t>
      </w:r>
    </w:p>
    <w:p w:rsidR="00922523" w:rsidRDefault="00922523" w:rsidP="00922523">
      <w:pPr>
        <w:spacing w:after="0" w:line="240" w:lineRule="auto"/>
      </w:pPr>
      <w:r>
        <w:t xml:space="preserve">1.3. Управление финансовыми средствами осуществляется с целью торговли на финансовых рынках по всем инструментам доступным </w:t>
      </w:r>
      <w:proofErr w:type="gramStart"/>
      <w:r>
        <w:t>в</w:t>
      </w:r>
      <w:proofErr w:type="gramEnd"/>
      <w:r>
        <w:t xml:space="preserve"> __________________, на усмотрение </w:t>
      </w:r>
      <w:proofErr w:type="spellStart"/>
      <w:r>
        <w:t>Трейдера</w:t>
      </w:r>
      <w:proofErr w:type="spellEnd"/>
      <w:r>
        <w:t xml:space="preserve">. </w:t>
      </w:r>
    </w:p>
    <w:p w:rsidR="00922523" w:rsidRDefault="00922523" w:rsidP="00922523">
      <w:pPr>
        <w:spacing w:after="0" w:line="240" w:lineRule="auto"/>
      </w:pPr>
    </w:p>
    <w:p w:rsidR="00922523" w:rsidRPr="0099022D" w:rsidRDefault="00922523" w:rsidP="0099022D">
      <w:pPr>
        <w:pStyle w:val="a3"/>
        <w:numPr>
          <w:ilvl w:val="0"/>
          <w:numId w:val="1"/>
        </w:numPr>
        <w:spacing w:after="0" w:line="240" w:lineRule="auto"/>
        <w:jc w:val="center"/>
        <w:rPr>
          <w:b/>
        </w:rPr>
      </w:pPr>
      <w:r w:rsidRPr="0099022D">
        <w:rPr>
          <w:b/>
        </w:rPr>
        <w:t>ПРАВА И ОБЯЗАННОСТИ СТОРОН</w:t>
      </w:r>
    </w:p>
    <w:p w:rsidR="0099022D" w:rsidRPr="0099022D" w:rsidRDefault="0099022D" w:rsidP="0099022D">
      <w:pPr>
        <w:pStyle w:val="a3"/>
        <w:spacing w:after="0" w:line="240" w:lineRule="auto"/>
        <w:rPr>
          <w:b/>
        </w:rPr>
      </w:pPr>
    </w:p>
    <w:p w:rsidR="00922523" w:rsidRDefault="00922523" w:rsidP="00922523">
      <w:pPr>
        <w:spacing w:after="0" w:line="240" w:lineRule="auto"/>
      </w:pPr>
      <w:r>
        <w:t xml:space="preserve">2.1. Права и обязанности </w:t>
      </w:r>
      <w:proofErr w:type="spellStart"/>
      <w:r>
        <w:t>Трейдера</w:t>
      </w:r>
      <w:proofErr w:type="spellEnd"/>
      <w:r>
        <w:t xml:space="preserve">: </w:t>
      </w:r>
    </w:p>
    <w:p w:rsidR="00922523" w:rsidRDefault="00922523" w:rsidP="00922523">
      <w:pPr>
        <w:spacing w:after="0" w:line="240" w:lineRule="auto"/>
      </w:pPr>
      <w:r>
        <w:t xml:space="preserve">2.1.1. </w:t>
      </w:r>
      <w:proofErr w:type="spellStart"/>
      <w:proofErr w:type="gramStart"/>
      <w:r>
        <w:t>Трейдер</w:t>
      </w:r>
      <w:proofErr w:type="spellEnd"/>
      <w:r>
        <w:t xml:space="preserve"> обязан принять в срок до ____________ года, включительно, в свое управление финансовые средства в сумме $ ________ (_____________ тысяч долларов США) на торговом счете Инвестора в _____________________ и управлять ими в течение срока договора. </w:t>
      </w:r>
      <w:proofErr w:type="gramEnd"/>
    </w:p>
    <w:p w:rsidR="00922523" w:rsidRDefault="00922523" w:rsidP="00922523">
      <w:pPr>
        <w:spacing w:after="0" w:line="240" w:lineRule="auto"/>
      </w:pPr>
      <w:r>
        <w:t xml:space="preserve">2.1.2. </w:t>
      </w:r>
      <w:proofErr w:type="spellStart"/>
      <w:r>
        <w:t>Трейдер</w:t>
      </w:r>
      <w:proofErr w:type="spellEnd"/>
      <w:r>
        <w:t xml:space="preserve"> </w:t>
      </w:r>
      <w:proofErr w:type="gramStart"/>
      <w:r>
        <w:t>обязан</w:t>
      </w:r>
      <w:proofErr w:type="gramEnd"/>
      <w:r>
        <w:t xml:space="preserve"> высылать в течение трех часов Инвестору </w:t>
      </w:r>
      <w:proofErr w:type="spellStart"/>
      <w:r>
        <w:t>Statement</w:t>
      </w:r>
      <w:proofErr w:type="spellEnd"/>
      <w:r>
        <w:t xml:space="preserve"> счета по состоянию на момент запроса. </w:t>
      </w:r>
    </w:p>
    <w:p w:rsidR="00922523" w:rsidRDefault="00922523" w:rsidP="00922523">
      <w:pPr>
        <w:spacing w:after="0" w:line="240" w:lineRule="auto"/>
      </w:pPr>
      <w:r>
        <w:t xml:space="preserve">2.1.3. </w:t>
      </w:r>
      <w:proofErr w:type="spellStart"/>
      <w:r>
        <w:t>Трейдер</w:t>
      </w:r>
      <w:proofErr w:type="spellEnd"/>
      <w:r>
        <w:t xml:space="preserve"> вправе открывать и закрывать торговые позиции на свое усмотрение, но, не превышая потенциального риска в размере 50% от начального депозита и зафиксированной на балансе части прибыли инвестора. </w:t>
      </w:r>
    </w:p>
    <w:p w:rsidR="00922523" w:rsidRDefault="00922523" w:rsidP="00922523">
      <w:pPr>
        <w:spacing w:after="0" w:line="240" w:lineRule="auto"/>
      </w:pPr>
      <w:r>
        <w:t xml:space="preserve">2.1.4. </w:t>
      </w:r>
      <w:proofErr w:type="spellStart"/>
      <w:r>
        <w:t>Трейдер</w:t>
      </w:r>
      <w:proofErr w:type="spellEnd"/>
      <w:r>
        <w:t xml:space="preserve"> вправе получать свою часть прибыли, согласно п.п. 3.1-3.6 настоящего договора. 2.1.5. По окончанию срока действия договора </w:t>
      </w:r>
      <w:proofErr w:type="spellStart"/>
      <w:r>
        <w:t>Трейдер</w:t>
      </w:r>
      <w:proofErr w:type="spellEnd"/>
      <w:r>
        <w:t xml:space="preserve"> </w:t>
      </w:r>
      <w:proofErr w:type="gramStart"/>
      <w:r>
        <w:t>обязан</w:t>
      </w:r>
      <w:proofErr w:type="gramEnd"/>
      <w:r>
        <w:t xml:space="preserve"> передать все средства Инвестору. 2.1.6. </w:t>
      </w:r>
      <w:proofErr w:type="spellStart"/>
      <w:r>
        <w:t>Трейдер</w:t>
      </w:r>
      <w:proofErr w:type="spellEnd"/>
      <w:r>
        <w:t xml:space="preserve"> вправе публиковать результаты торговли в открытом доступе, не разглашая сведения о владельце счета.</w:t>
      </w:r>
    </w:p>
    <w:p w:rsidR="00922523" w:rsidRDefault="00922523" w:rsidP="00922523">
      <w:pPr>
        <w:spacing w:after="0" w:line="240" w:lineRule="auto"/>
      </w:pPr>
      <w:r>
        <w:t xml:space="preserve"> 2.2. Права и обязанности Инвестора: </w:t>
      </w:r>
    </w:p>
    <w:p w:rsidR="00922523" w:rsidRDefault="00922523" w:rsidP="00922523">
      <w:pPr>
        <w:spacing w:after="0" w:line="240" w:lineRule="auto"/>
      </w:pPr>
      <w:r>
        <w:t xml:space="preserve">2.2.1. Инвестор обязан в срок до ____________ года, включительно, открыть счет </w:t>
      </w:r>
      <w:proofErr w:type="gramStart"/>
      <w:r>
        <w:t>в</w:t>
      </w:r>
      <w:proofErr w:type="gramEnd"/>
      <w:r>
        <w:t xml:space="preserve"> ______________________________ разместить </w:t>
      </w:r>
      <w:proofErr w:type="gramStart"/>
      <w:r>
        <w:t>на</w:t>
      </w:r>
      <w:proofErr w:type="gramEnd"/>
      <w:r>
        <w:t xml:space="preserve"> нем депозит в сумме $ ________ (_____________ тысяч долларов США) и передать </w:t>
      </w:r>
      <w:proofErr w:type="spellStart"/>
      <w:r>
        <w:t>Трейдеру</w:t>
      </w:r>
      <w:proofErr w:type="spellEnd"/>
      <w:r>
        <w:t xml:space="preserve"> необходимые реквизиты для управления счетом.</w:t>
      </w:r>
    </w:p>
    <w:p w:rsidR="00922523" w:rsidRDefault="00922523" w:rsidP="00922523">
      <w:pPr>
        <w:spacing w:after="0" w:line="240" w:lineRule="auto"/>
      </w:pPr>
      <w:r>
        <w:t xml:space="preserve"> 2.2.2. Инвестор вправе просматривать состояние счета в любой момент времени, но, не вмешиваясь в ход торговли. </w:t>
      </w:r>
    </w:p>
    <w:p w:rsidR="00922523" w:rsidRDefault="00922523" w:rsidP="00922523">
      <w:pPr>
        <w:spacing w:after="0" w:line="240" w:lineRule="auto"/>
      </w:pPr>
      <w:r>
        <w:t xml:space="preserve">2.2.3. В случае нарушения </w:t>
      </w:r>
      <w:proofErr w:type="spellStart"/>
      <w:r>
        <w:t>Трейдером</w:t>
      </w:r>
      <w:proofErr w:type="spellEnd"/>
      <w:r>
        <w:t xml:space="preserve"> пункта 2.1.3. настоящего договора Инвестор вправе в одностороннем порядке расторгнуть договор или изменить условия п.п. 3.1-3.5 настоящего договора по своему усмотрению. </w:t>
      </w:r>
    </w:p>
    <w:p w:rsidR="00922523" w:rsidRDefault="00922523" w:rsidP="00922523">
      <w:pPr>
        <w:spacing w:after="0" w:line="240" w:lineRule="auto"/>
      </w:pPr>
      <w:r>
        <w:t xml:space="preserve">2.2.4. Инвестор обязан вывести часть прибыли и оплатить услуги </w:t>
      </w:r>
      <w:proofErr w:type="spellStart"/>
      <w:r>
        <w:t>Трейдера</w:t>
      </w:r>
      <w:proofErr w:type="spellEnd"/>
      <w:r>
        <w:t xml:space="preserve"> в оговоренные расчетные сроки по настоящему договору. </w:t>
      </w:r>
    </w:p>
    <w:p w:rsidR="00922523" w:rsidRDefault="00922523" w:rsidP="00922523">
      <w:pPr>
        <w:spacing w:after="0" w:line="240" w:lineRule="auto"/>
      </w:pPr>
      <w:r>
        <w:t xml:space="preserve">2.3. Передача Инвестором и </w:t>
      </w:r>
      <w:proofErr w:type="spellStart"/>
      <w:r>
        <w:t>Трейдером</w:t>
      </w:r>
      <w:proofErr w:type="spellEnd"/>
      <w:r>
        <w:t xml:space="preserve"> своих прав и обязанностей по настоящему Договору третьим лицам не допускается. </w:t>
      </w:r>
    </w:p>
    <w:p w:rsidR="00922523" w:rsidRDefault="00922523" w:rsidP="00922523">
      <w:pPr>
        <w:spacing w:after="0" w:line="240" w:lineRule="auto"/>
      </w:pPr>
    </w:p>
    <w:p w:rsidR="00922523" w:rsidRPr="0099022D" w:rsidRDefault="00922523" w:rsidP="0099022D">
      <w:pPr>
        <w:pStyle w:val="a3"/>
        <w:numPr>
          <w:ilvl w:val="0"/>
          <w:numId w:val="1"/>
        </w:numPr>
        <w:spacing w:after="0" w:line="240" w:lineRule="auto"/>
        <w:jc w:val="center"/>
        <w:rPr>
          <w:b/>
        </w:rPr>
      </w:pPr>
      <w:r w:rsidRPr="0099022D">
        <w:rPr>
          <w:b/>
        </w:rPr>
        <w:t>УСЛОВИЯ ОПЛАТЫ УСЛУГ ТРЕЙДЕРА</w:t>
      </w:r>
    </w:p>
    <w:p w:rsidR="0099022D" w:rsidRPr="0099022D" w:rsidRDefault="0099022D" w:rsidP="0099022D">
      <w:pPr>
        <w:spacing w:after="0" w:line="240" w:lineRule="auto"/>
        <w:ind w:left="360"/>
        <w:rPr>
          <w:b/>
        </w:rPr>
      </w:pPr>
    </w:p>
    <w:p w:rsidR="00922523" w:rsidRDefault="00922523" w:rsidP="00922523">
      <w:pPr>
        <w:spacing w:after="0" w:line="240" w:lineRule="auto"/>
      </w:pPr>
      <w:r>
        <w:t xml:space="preserve">3.1. Вознаграждение за услуги </w:t>
      </w:r>
      <w:proofErr w:type="spellStart"/>
      <w:r>
        <w:t>Трейдера</w:t>
      </w:r>
      <w:proofErr w:type="spellEnd"/>
      <w:r>
        <w:t xml:space="preserve"> составляет 50% от прибыли зафиксированной на балансе в расчетный период, при </w:t>
      </w:r>
      <w:proofErr w:type="spellStart"/>
      <w:r>
        <w:t>Equity</w:t>
      </w:r>
      <w:proofErr w:type="spellEnd"/>
      <w:r>
        <w:t xml:space="preserve"> равном или больше баланса. </w:t>
      </w:r>
    </w:p>
    <w:p w:rsidR="00922523" w:rsidRDefault="00922523" w:rsidP="00922523">
      <w:pPr>
        <w:spacing w:after="0" w:line="240" w:lineRule="auto"/>
      </w:pPr>
      <w:r>
        <w:t xml:space="preserve">3.2. Расчетный период составляет один календарный месяц. </w:t>
      </w:r>
    </w:p>
    <w:p w:rsidR="00922523" w:rsidRDefault="00922523" w:rsidP="00922523">
      <w:pPr>
        <w:spacing w:after="0" w:line="240" w:lineRule="auto"/>
      </w:pPr>
      <w:r>
        <w:lastRenderedPageBreak/>
        <w:t xml:space="preserve">3.3. В случае, когда </w:t>
      </w:r>
      <w:proofErr w:type="spellStart"/>
      <w:r>
        <w:t>Equity</w:t>
      </w:r>
      <w:proofErr w:type="spellEnd"/>
      <w:r>
        <w:t xml:space="preserve"> меньше суммы баланса, вознаграждение </w:t>
      </w:r>
      <w:proofErr w:type="spellStart"/>
      <w:r>
        <w:t>Трейдера</w:t>
      </w:r>
      <w:proofErr w:type="spellEnd"/>
      <w:r>
        <w:t xml:space="preserve"> составляет 50% от части прибыли, вычисляемой по формуле </w:t>
      </w:r>
    </w:p>
    <w:p w:rsidR="00922523" w:rsidRDefault="00922523" w:rsidP="00922523">
      <w:pPr>
        <w:spacing w:after="0" w:line="240" w:lineRule="auto"/>
        <w:jc w:val="center"/>
      </w:pPr>
      <w:r>
        <w:t>P=E-(B-E)-BB,</w:t>
      </w:r>
    </w:p>
    <w:p w:rsidR="00922523" w:rsidRDefault="00922523" w:rsidP="00922523">
      <w:pPr>
        <w:spacing w:after="0" w:line="240" w:lineRule="auto"/>
      </w:pPr>
      <w:r>
        <w:t xml:space="preserve">где P – прибыль расчетного периода, E – </w:t>
      </w:r>
      <w:proofErr w:type="spellStart"/>
      <w:r>
        <w:t>Equity</w:t>
      </w:r>
      <w:proofErr w:type="spellEnd"/>
      <w:r>
        <w:t xml:space="preserve">, B - </w:t>
      </w:r>
      <w:proofErr w:type="spellStart"/>
      <w:r>
        <w:t>Balance</w:t>
      </w:r>
      <w:proofErr w:type="spellEnd"/>
      <w:r>
        <w:t xml:space="preserve">, BB - Начальное значение баланса на начало расчетного периода. В этом случае начальный баланс следующего расчетного периода устанавливается равным E-(B-E)-P/2. </w:t>
      </w:r>
    </w:p>
    <w:p w:rsidR="00922523" w:rsidRDefault="00922523" w:rsidP="00922523">
      <w:pPr>
        <w:spacing w:after="0" w:line="240" w:lineRule="auto"/>
      </w:pPr>
      <w:r>
        <w:t xml:space="preserve">3.4. Если конец расчетного периода совпадает с окончанием срока договора и договор не пролонгируется, то </w:t>
      </w:r>
      <w:proofErr w:type="spellStart"/>
      <w:r>
        <w:t>Трейдер</w:t>
      </w:r>
      <w:proofErr w:type="spellEnd"/>
      <w:r>
        <w:t xml:space="preserve"> обязан закрыть все позиции до конца расчетного периода. В этом случае Инвестор выплачивает доход </w:t>
      </w:r>
      <w:proofErr w:type="spellStart"/>
      <w:r>
        <w:t>Трейдера</w:t>
      </w:r>
      <w:proofErr w:type="spellEnd"/>
      <w:r>
        <w:t xml:space="preserve"> за последний расчетный период, а </w:t>
      </w:r>
      <w:proofErr w:type="spellStart"/>
      <w:r>
        <w:t>Трейдер</w:t>
      </w:r>
      <w:proofErr w:type="spellEnd"/>
      <w:r>
        <w:t xml:space="preserve"> полностью передает счет Инвестору. </w:t>
      </w:r>
    </w:p>
    <w:p w:rsidR="00922523" w:rsidRDefault="00922523" w:rsidP="00922523">
      <w:pPr>
        <w:spacing w:after="0" w:line="240" w:lineRule="auto"/>
      </w:pPr>
      <w:r>
        <w:t xml:space="preserve">3.5. Если на конец расчетного периода прибыль отсутствует, вознаграждение </w:t>
      </w:r>
      <w:proofErr w:type="spellStart"/>
      <w:r>
        <w:t>Трейдеру</w:t>
      </w:r>
      <w:proofErr w:type="spellEnd"/>
      <w:r>
        <w:t xml:space="preserve"> за данный расчетный период не выплачивается и сумма начального баланса прошлого расчетного периода принимается </w:t>
      </w:r>
      <w:proofErr w:type="gramStart"/>
      <w:r>
        <w:t>равной</w:t>
      </w:r>
      <w:proofErr w:type="gramEnd"/>
      <w:r>
        <w:t xml:space="preserve"> начальному балансу следующего периода.</w:t>
      </w:r>
    </w:p>
    <w:p w:rsidR="00922523" w:rsidRDefault="00922523" w:rsidP="00922523">
      <w:pPr>
        <w:spacing w:after="0" w:line="240" w:lineRule="auto"/>
      </w:pPr>
      <w:r>
        <w:t xml:space="preserve"> 3.6. Если по завершению договора сумма на счету будет меньше суммы начального баланса последнего расчетного периода, то вознаграждение </w:t>
      </w:r>
      <w:proofErr w:type="spellStart"/>
      <w:r>
        <w:t>Трейдеру</w:t>
      </w:r>
      <w:proofErr w:type="spellEnd"/>
      <w:r>
        <w:t xml:space="preserve"> за последний расчетный период не выплачивается, но убыток считается финансовым риском инвестора и никаких дополнительных претензий между Сторонами не возникает, при условии соблюдения </w:t>
      </w:r>
      <w:proofErr w:type="spellStart"/>
      <w:r>
        <w:t>трейдером</w:t>
      </w:r>
      <w:proofErr w:type="spellEnd"/>
      <w:r>
        <w:t xml:space="preserve"> пункта 2.1.3 настоящего договора. </w:t>
      </w:r>
    </w:p>
    <w:p w:rsidR="00922523" w:rsidRDefault="00922523" w:rsidP="00922523">
      <w:pPr>
        <w:spacing w:after="0" w:line="240" w:lineRule="auto"/>
      </w:pPr>
    </w:p>
    <w:p w:rsidR="00922523" w:rsidRPr="0099022D" w:rsidRDefault="00922523" w:rsidP="0099022D">
      <w:pPr>
        <w:pStyle w:val="a3"/>
        <w:numPr>
          <w:ilvl w:val="0"/>
          <w:numId w:val="1"/>
        </w:numPr>
        <w:spacing w:after="0" w:line="240" w:lineRule="auto"/>
        <w:jc w:val="center"/>
        <w:rPr>
          <w:b/>
        </w:rPr>
      </w:pPr>
      <w:r w:rsidRPr="0099022D">
        <w:rPr>
          <w:b/>
        </w:rPr>
        <w:t>СРОКИ ДЕЙСТВИЯ ДОГОВОРА</w:t>
      </w:r>
    </w:p>
    <w:p w:rsidR="0099022D" w:rsidRPr="0099022D" w:rsidRDefault="0099022D" w:rsidP="0099022D">
      <w:pPr>
        <w:pStyle w:val="a3"/>
        <w:spacing w:after="0" w:line="240" w:lineRule="auto"/>
        <w:rPr>
          <w:b/>
        </w:rPr>
      </w:pPr>
    </w:p>
    <w:p w:rsidR="00922523" w:rsidRDefault="00922523" w:rsidP="00922523">
      <w:pPr>
        <w:spacing w:after="0" w:line="240" w:lineRule="auto"/>
      </w:pPr>
      <w:r>
        <w:t xml:space="preserve">4.1. Настоящий Договор вступает в силу с момента его подписания Сторонами и действует до момента прекращения его Сторонами. </w:t>
      </w:r>
    </w:p>
    <w:p w:rsidR="00922523" w:rsidRDefault="00922523" w:rsidP="00922523">
      <w:pPr>
        <w:spacing w:after="0" w:line="240" w:lineRule="auto"/>
      </w:pPr>
      <w:r>
        <w:t xml:space="preserve">4.2. Прекращение действия договора возможно только по окончании очередного расчетного периода. Каждая из сторон настоящего договора вправе прекратить действие договора, предупредив другую сторону не менее чем за 10 календарных дней до завершения очередного расчетного периода. </w:t>
      </w:r>
    </w:p>
    <w:p w:rsidR="00922523" w:rsidRDefault="00922523" w:rsidP="00922523">
      <w:pPr>
        <w:spacing w:after="0" w:line="240" w:lineRule="auto"/>
      </w:pPr>
      <w:r>
        <w:t xml:space="preserve">4.3. Каждый расчетный период, оговаривается пунктом  4.4. настоящего договора, в котором указывается сумма начального Баланса для расчетного периода и сроки (начало и завершение) расчетного периода. </w:t>
      </w:r>
    </w:p>
    <w:p w:rsidR="00922523" w:rsidRDefault="00922523" w:rsidP="00922523">
      <w:pPr>
        <w:spacing w:after="0" w:line="240" w:lineRule="auto"/>
      </w:pPr>
      <w:r>
        <w:t xml:space="preserve">4.4. Расчетный период оговаривается на сумму начального Баланса в $ ________ (_____________ тысяч долларов США) с ___________ года </w:t>
      </w:r>
      <w:proofErr w:type="gramStart"/>
      <w:r>
        <w:t>по</w:t>
      </w:r>
      <w:proofErr w:type="gramEnd"/>
      <w:r>
        <w:t xml:space="preserve"> ___________ года. </w:t>
      </w:r>
    </w:p>
    <w:p w:rsidR="00922523" w:rsidRDefault="00922523" w:rsidP="00922523">
      <w:pPr>
        <w:spacing w:after="0" w:line="240" w:lineRule="auto"/>
      </w:pPr>
      <w:r>
        <w:t xml:space="preserve">4.5. При досрочном (до завершения очередного расчетного периода) расторжении договора со стороны </w:t>
      </w:r>
      <w:proofErr w:type="spellStart"/>
      <w:r>
        <w:t>Трейдера</w:t>
      </w:r>
      <w:proofErr w:type="spellEnd"/>
      <w:r>
        <w:t xml:space="preserve">, </w:t>
      </w:r>
      <w:proofErr w:type="spellStart"/>
      <w:r>
        <w:t>Трейдеру</w:t>
      </w:r>
      <w:proofErr w:type="spellEnd"/>
      <w:r>
        <w:t xml:space="preserve"> выплачивается только 25% от полученной прибыли за расчетный период. </w:t>
      </w:r>
    </w:p>
    <w:p w:rsidR="00922523" w:rsidRDefault="00922523" w:rsidP="00922523">
      <w:pPr>
        <w:spacing w:after="0" w:line="240" w:lineRule="auto"/>
      </w:pPr>
      <w:r>
        <w:t xml:space="preserve">4.6. При досрочном (до завершения очередного расчетного периода) расторжении договора со стороны Инвестора, Инвестор выплачивает </w:t>
      </w:r>
      <w:proofErr w:type="spellStart"/>
      <w:r>
        <w:t>Трейдеру</w:t>
      </w:r>
      <w:proofErr w:type="spellEnd"/>
      <w:r>
        <w:t xml:space="preserve"> 75% от полученной прибыли за расчетный период. </w:t>
      </w:r>
    </w:p>
    <w:p w:rsidR="00922523" w:rsidRPr="00922523" w:rsidRDefault="00922523" w:rsidP="00922523">
      <w:pPr>
        <w:spacing w:after="0" w:line="240" w:lineRule="auto"/>
        <w:jc w:val="center"/>
        <w:rPr>
          <w:b/>
        </w:rPr>
      </w:pPr>
    </w:p>
    <w:p w:rsidR="00922523" w:rsidRDefault="00922523" w:rsidP="00922523">
      <w:pPr>
        <w:spacing w:after="0" w:line="240" w:lineRule="auto"/>
        <w:jc w:val="center"/>
        <w:rPr>
          <w:b/>
        </w:rPr>
      </w:pPr>
      <w:r w:rsidRPr="00922523">
        <w:rPr>
          <w:b/>
        </w:rPr>
        <w:t>5. ОТВЕТСТВЕННОСТЬ СТОРОН</w:t>
      </w:r>
    </w:p>
    <w:p w:rsidR="00922523" w:rsidRPr="00922523" w:rsidRDefault="00922523" w:rsidP="00922523">
      <w:pPr>
        <w:spacing w:after="0" w:line="240" w:lineRule="auto"/>
        <w:jc w:val="center"/>
        <w:rPr>
          <w:b/>
        </w:rPr>
      </w:pPr>
    </w:p>
    <w:p w:rsidR="00922523" w:rsidRDefault="00922523" w:rsidP="00922523">
      <w:pPr>
        <w:spacing w:after="0" w:line="240" w:lineRule="auto"/>
      </w:pPr>
      <w:r>
        <w:t xml:space="preserve">5.1. Ответственность Сторон по настоящему Договору определяется в соответствии с действующим законодательством России. </w:t>
      </w:r>
    </w:p>
    <w:p w:rsidR="00922523" w:rsidRDefault="00922523" w:rsidP="00922523">
      <w:pPr>
        <w:spacing w:after="0" w:line="240" w:lineRule="auto"/>
      </w:pPr>
    </w:p>
    <w:p w:rsidR="00922523" w:rsidRPr="00922523" w:rsidRDefault="00922523" w:rsidP="00922523">
      <w:pPr>
        <w:spacing w:after="0" w:line="240" w:lineRule="auto"/>
        <w:jc w:val="center"/>
        <w:rPr>
          <w:b/>
        </w:rPr>
      </w:pPr>
      <w:r w:rsidRPr="00922523">
        <w:rPr>
          <w:b/>
        </w:rPr>
        <w:t>6. ФОРС-МАЖОР</w:t>
      </w:r>
    </w:p>
    <w:p w:rsidR="00922523" w:rsidRDefault="00922523" w:rsidP="00922523">
      <w:pPr>
        <w:spacing w:after="0" w:line="240" w:lineRule="auto"/>
      </w:pPr>
    </w:p>
    <w:p w:rsidR="00922523" w:rsidRDefault="00922523" w:rsidP="00922523">
      <w:pPr>
        <w:spacing w:after="0" w:line="240" w:lineRule="auto"/>
      </w:pPr>
      <w:r>
        <w:t>6.1. При наступлении обстоятельств форс-мажора, невозможности полного или частичного исполнения любой из Сторон обязательств по настоящему Договору, а именно: пожара, войны, стихийных бедствий и т.п., выполнение обязательств по 2 настоящему Договору приостанавливается соразмерно времени, в течение которого действуют такие обстоятельства. 6.2. Сторона, для которой создалась невозможность исполнения обязательств по договору, должна о наступлении или прекращении действия таких обстоятельств не позднее 30 дней с момента начала действия этих обстоятельств письменно известить другую Сторону.</w:t>
      </w:r>
    </w:p>
    <w:p w:rsidR="00922523" w:rsidRDefault="00922523" w:rsidP="00922523">
      <w:pPr>
        <w:spacing w:after="0" w:line="240" w:lineRule="auto"/>
      </w:pPr>
      <w:r>
        <w:t xml:space="preserve"> 6.3. </w:t>
      </w:r>
      <w:proofErr w:type="spellStart"/>
      <w:r>
        <w:t>Трейдер</w:t>
      </w:r>
      <w:proofErr w:type="spellEnd"/>
      <w:r>
        <w:t xml:space="preserve"> не несёт ответственности перед Инвестором за любые возможные убытки, связанные с возникновением проблем со стороны брокера. </w:t>
      </w:r>
    </w:p>
    <w:p w:rsidR="00922523" w:rsidRDefault="00922523" w:rsidP="00922523">
      <w:pPr>
        <w:spacing w:after="0" w:line="240" w:lineRule="auto"/>
      </w:pPr>
    </w:p>
    <w:p w:rsidR="00922523" w:rsidRDefault="00922523" w:rsidP="00922523">
      <w:pPr>
        <w:spacing w:after="0" w:line="240" w:lineRule="auto"/>
        <w:jc w:val="center"/>
        <w:rPr>
          <w:b/>
        </w:rPr>
      </w:pPr>
      <w:r w:rsidRPr="00922523">
        <w:rPr>
          <w:b/>
        </w:rPr>
        <w:t>7. ДОПОЛНИТЕЛЬНЫЕ УСЛОВИЯ</w:t>
      </w:r>
    </w:p>
    <w:p w:rsidR="0099022D" w:rsidRPr="00922523" w:rsidRDefault="0099022D" w:rsidP="00922523">
      <w:pPr>
        <w:spacing w:after="0" w:line="240" w:lineRule="auto"/>
        <w:jc w:val="center"/>
        <w:rPr>
          <w:b/>
        </w:rPr>
      </w:pPr>
    </w:p>
    <w:p w:rsidR="00922523" w:rsidRDefault="00922523" w:rsidP="00922523">
      <w:pPr>
        <w:spacing w:after="0" w:line="240" w:lineRule="auto"/>
      </w:pPr>
      <w:r>
        <w:t xml:space="preserve">7.1 Стороны договорились между собой, что при невозможности передачи отчетных документов по настоящему Договору из рук в руки лично, будут использовать электронные средства связи: Интернет, факс или электронную почту. </w:t>
      </w:r>
    </w:p>
    <w:p w:rsidR="00922523" w:rsidRDefault="00922523" w:rsidP="00922523">
      <w:pPr>
        <w:spacing w:after="0" w:line="240" w:lineRule="auto"/>
      </w:pPr>
      <w:r>
        <w:t>7.2</w:t>
      </w:r>
      <w:proofErr w:type="gramStart"/>
      <w:r>
        <w:t xml:space="preserve"> П</w:t>
      </w:r>
      <w:proofErr w:type="gramEnd"/>
      <w:r>
        <w:t xml:space="preserve">ри использовании электронной почты будут использовать только те адреса, которые указываются Сторонами в п. 8 настоящего договора. </w:t>
      </w:r>
    </w:p>
    <w:p w:rsidR="00922523" w:rsidRDefault="00922523" w:rsidP="00922523">
      <w:pPr>
        <w:spacing w:after="0" w:line="240" w:lineRule="auto"/>
      </w:pPr>
      <w:r>
        <w:t>7.3</w:t>
      </w:r>
      <w:proofErr w:type="gramStart"/>
      <w:r>
        <w:t xml:space="preserve"> П</w:t>
      </w:r>
      <w:proofErr w:type="gramEnd"/>
      <w:r>
        <w:t xml:space="preserve">ри изменении реквизитов </w:t>
      </w:r>
      <w:proofErr w:type="spellStart"/>
      <w:r>
        <w:t>Трейдером</w:t>
      </w:r>
      <w:proofErr w:type="spellEnd"/>
      <w:r>
        <w:t xml:space="preserve"> или Инвестором, Стороне, меняющую свои реквизиты, необходимо уведомить соответствующую Сторону об изменении своих реквизитов не позднее 3-х календарных дней. </w:t>
      </w:r>
    </w:p>
    <w:p w:rsidR="00922523" w:rsidRDefault="00922523" w:rsidP="00922523">
      <w:pPr>
        <w:spacing w:after="0" w:line="240" w:lineRule="auto"/>
      </w:pPr>
      <w:r>
        <w:t>7.4</w:t>
      </w:r>
      <w:proofErr w:type="gramStart"/>
      <w:r>
        <w:t xml:space="preserve"> В</w:t>
      </w:r>
      <w:proofErr w:type="gramEnd"/>
      <w:r>
        <w:t>се изменения, дополнения, акты и приложения к настоящему Договору действительны только, если они сделаны письменно и подписаны обеими Сторонами лично.</w:t>
      </w:r>
    </w:p>
    <w:p w:rsidR="00922523" w:rsidRDefault="00922523" w:rsidP="00922523">
      <w:pPr>
        <w:spacing w:after="0" w:line="240" w:lineRule="auto"/>
      </w:pPr>
    </w:p>
    <w:p w:rsidR="00922523" w:rsidRPr="00922523" w:rsidRDefault="00922523" w:rsidP="00922523">
      <w:pPr>
        <w:spacing w:after="0" w:line="240" w:lineRule="auto"/>
        <w:jc w:val="center"/>
        <w:rPr>
          <w:b/>
        </w:rPr>
      </w:pPr>
      <w:r w:rsidRPr="00922523">
        <w:rPr>
          <w:b/>
        </w:rPr>
        <w:t>8 РЕКВИЗИТЫ СТОРОН</w:t>
      </w:r>
    </w:p>
    <w:p w:rsidR="00922523" w:rsidRDefault="00922523" w:rsidP="00922523">
      <w:pPr>
        <w:spacing w:after="0" w:line="240" w:lineRule="auto"/>
      </w:pPr>
    </w:p>
    <w:p w:rsidR="00922523" w:rsidRDefault="00922523" w:rsidP="00922523">
      <w:pPr>
        <w:spacing w:after="0" w:line="240" w:lineRule="auto"/>
      </w:pPr>
      <w:proofErr w:type="spellStart"/>
      <w:r>
        <w:t>Трейдер</w:t>
      </w:r>
      <w:proofErr w:type="spellEnd"/>
      <w:r>
        <w:t xml:space="preserve">: </w:t>
      </w:r>
    </w:p>
    <w:p w:rsidR="00922523" w:rsidRDefault="00922523" w:rsidP="00922523">
      <w:pPr>
        <w:spacing w:after="0" w:line="240" w:lineRule="auto"/>
      </w:pPr>
      <w:r>
        <w:t xml:space="preserve">подпись </w:t>
      </w:r>
      <w:proofErr w:type="spellStart"/>
      <w:r>
        <w:t>Трейдера</w:t>
      </w:r>
      <w:proofErr w:type="spellEnd"/>
      <w:r>
        <w:t xml:space="preserve"> ________________</w:t>
      </w:r>
    </w:p>
    <w:p w:rsidR="00922523" w:rsidRDefault="00922523" w:rsidP="00922523">
      <w:pPr>
        <w:spacing w:after="0" w:line="240" w:lineRule="auto"/>
      </w:pPr>
    </w:p>
    <w:p w:rsidR="00922523" w:rsidRDefault="00922523" w:rsidP="00922523">
      <w:pPr>
        <w:spacing w:after="0" w:line="240" w:lineRule="auto"/>
      </w:pPr>
      <w:r>
        <w:t xml:space="preserve">Инвестор: </w:t>
      </w:r>
    </w:p>
    <w:p w:rsidR="00827438" w:rsidRDefault="00922523" w:rsidP="00922523">
      <w:pPr>
        <w:spacing w:after="0" w:line="240" w:lineRule="auto"/>
      </w:pPr>
      <w:r>
        <w:t>подпись Инвестора ________________</w:t>
      </w:r>
    </w:p>
    <w:sectPr w:rsidR="00827438" w:rsidSect="008274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319B9"/>
    <w:multiLevelType w:val="hybridMultilevel"/>
    <w:tmpl w:val="39025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22523"/>
    <w:rsid w:val="0012236A"/>
    <w:rsid w:val="00827438"/>
    <w:rsid w:val="008752D0"/>
    <w:rsid w:val="00922523"/>
    <w:rsid w:val="0099022D"/>
    <w:rsid w:val="00DD5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4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2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1077</Words>
  <Characters>6145</Characters>
  <Application>Microsoft Office Word</Application>
  <DocSecurity>0</DocSecurity>
  <Lines>51</Lines>
  <Paragraphs>14</Paragraphs>
  <ScaleCrop>false</ScaleCrop>
  <Company>Reanimator Extreme Edition</Company>
  <LinksUpToDate>false</LinksUpToDate>
  <CharactersWithSpaces>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hiterbober.ru</dc:creator>
  <cp:lastModifiedBy>Windows User</cp:lastModifiedBy>
  <cp:revision>4</cp:revision>
  <dcterms:created xsi:type="dcterms:W3CDTF">2016-12-09T11:51:00Z</dcterms:created>
  <dcterms:modified xsi:type="dcterms:W3CDTF">2016-12-22T06:22:00Z</dcterms:modified>
</cp:coreProperties>
</file>